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5" w:rsidRDefault="006021C5" w:rsidP="00883256">
      <w:pPr>
        <w:jc w:val="center"/>
        <w:rPr>
          <w:rFonts w:ascii="Arial" w:hAnsi="Arial" w:cs="Arial"/>
          <w:b/>
          <w:sz w:val="28"/>
          <w:szCs w:val="28"/>
        </w:rPr>
      </w:pP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 СОЗЫВА</w:t>
      </w: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021C5" w:rsidRDefault="006021C5" w:rsidP="008832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883256">
        <w:rPr>
          <w:rFonts w:ascii="Arial" w:hAnsi="Arial" w:cs="Arial"/>
          <w:b/>
          <w:sz w:val="28"/>
          <w:szCs w:val="28"/>
        </w:rPr>
        <w:t>19 мая 2023 года</w:t>
      </w:r>
      <w:r>
        <w:rPr>
          <w:rFonts w:ascii="Arial" w:hAnsi="Arial" w:cs="Arial"/>
          <w:b/>
          <w:sz w:val="28"/>
          <w:szCs w:val="28"/>
        </w:rPr>
        <w:t xml:space="preserve">  №</w:t>
      </w:r>
      <w:r w:rsidR="00883256">
        <w:rPr>
          <w:rFonts w:ascii="Arial" w:hAnsi="Arial" w:cs="Arial"/>
          <w:b/>
          <w:sz w:val="28"/>
          <w:szCs w:val="28"/>
        </w:rPr>
        <w:t>41/118</w:t>
      </w: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</w:p>
    <w:p w:rsidR="006021C5" w:rsidRDefault="006021C5" w:rsidP="008832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 изменений  и  дополнений  в  решение  собрания  депутатов Усланского сельсовета  Обоянского района  Курской  области  от 26.12.2022  года № 32/104 «О бюджете Усланского сельсовета Обоянского района Курской области на 2023 год и на плановый период 2024 и 2025 годов</w:t>
      </w:r>
      <w:r>
        <w:rPr>
          <w:rFonts w:ascii="Arial" w:hAnsi="Arial" w:cs="Arial"/>
          <w:sz w:val="32"/>
          <w:szCs w:val="32"/>
        </w:rPr>
        <w:t>»</w:t>
      </w:r>
    </w:p>
    <w:p w:rsidR="006021C5" w:rsidRDefault="006021C5" w:rsidP="006021C5">
      <w:pPr>
        <w:jc w:val="both"/>
        <w:rPr>
          <w:rFonts w:ascii="Arial" w:hAnsi="Arial" w:cs="Arial"/>
          <w:bCs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В соответствии с </w:t>
      </w:r>
      <w:r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>
        <w:rPr>
          <w:rFonts w:ascii="Arial" w:hAnsi="Arial" w:cs="Arial"/>
          <w:bCs/>
        </w:rPr>
        <w:t xml:space="preserve">Законом Курской области от 19.12.2022 года </w:t>
      </w:r>
      <w:r>
        <w:rPr>
          <w:rFonts w:ascii="Arial" w:hAnsi="Arial" w:cs="Arial"/>
          <w:bCs/>
          <w:lang w:val="en-US"/>
        </w:rPr>
        <w:t>N</w:t>
      </w:r>
      <w:r>
        <w:rPr>
          <w:rFonts w:ascii="Arial" w:hAnsi="Arial" w:cs="Arial"/>
          <w:bCs/>
        </w:rPr>
        <w:t xml:space="preserve"> 145-ЗКО «Об областном бюджете на 2023 год и на плановый период 2024 и 2025 годов»,</w:t>
      </w:r>
      <w:r>
        <w:rPr>
          <w:rFonts w:ascii="Arial" w:hAnsi="Arial" w:cs="Arial"/>
        </w:rPr>
        <w:t>Собрание депутатов    Усланского  сельсовета Обоянского  района   Курской  области   РЕШИЛО:</w:t>
      </w:r>
    </w:p>
    <w:p w:rsidR="006021C5" w:rsidRDefault="006021C5" w:rsidP="0060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Внести в  решение  собрания  депутатов </w:t>
      </w:r>
      <w:proofErr w:type="spellStart"/>
      <w:r>
        <w:rPr>
          <w:rFonts w:ascii="Arial" w:hAnsi="Arial" w:cs="Arial"/>
        </w:rPr>
        <w:t>депутатов</w:t>
      </w:r>
      <w:proofErr w:type="spellEnd"/>
      <w:r>
        <w:rPr>
          <w:rFonts w:ascii="Arial" w:hAnsi="Arial" w:cs="Arial"/>
        </w:rPr>
        <w:t xml:space="preserve"> Усланского  сельсовета  Обоянского  района  Курской  области от 26.12.2022 года №32/104 «О бюджете Усланского сельсовета Обоянского района Курской области на 2023 год и на плановый период 2024 и 2025 годов» следующие  изменения:</w:t>
      </w:r>
    </w:p>
    <w:p w:rsidR="006021C5" w:rsidRDefault="006021C5" w:rsidP="006021C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Уточнить распределение бюджетных ассигнований по разделам и подразделам, целевым статьям (муниципальным программам Усланского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Усланского сельсовета Обоянского района  в 2023 году, согласно приложению №5 к настоящему решению;</w:t>
      </w:r>
    </w:p>
    <w:p w:rsidR="006021C5" w:rsidRPr="001D3F85" w:rsidRDefault="006021C5" w:rsidP="006021C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1D3F85">
        <w:rPr>
          <w:rFonts w:ascii="Arial" w:hAnsi="Arial" w:cs="Arial"/>
        </w:rPr>
        <w:t>Уточнить ведомственную структуру расходов Усланского сельсовета Обоянского района Курской области на 2023 год согласно приложению 7 к настоящему решению;</w:t>
      </w:r>
    </w:p>
    <w:p w:rsidR="006021C5" w:rsidRPr="00E343DB" w:rsidRDefault="006021C5" w:rsidP="006021C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Уточнить распределение бюджетных ассигнований по целевым статьям (муниципальным программам Усланского сельсовета Обоянского района Курской области и внепрограммным направлениям деятельности), группам видов расходов на 2023 год согласно приложению 9 к настоящему решению;</w:t>
      </w:r>
    </w:p>
    <w:p w:rsidR="006021C5" w:rsidRDefault="006021C5" w:rsidP="006021C5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Настоящее решение вступает в силу со дня его официального обнародования на информационных стендах Усланского сельсовета и подлежит размещению на официальном сайте муниципального образования «Усланский сельсовет» в сети Интернет.</w:t>
      </w: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6021C5" w:rsidRDefault="006021C5" w:rsidP="0060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Усланского сельсовета                                                               Н.С. </w:t>
      </w:r>
      <w:proofErr w:type="spellStart"/>
      <w:r>
        <w:rPr>
          <w:rFonts w:ascii="Arial" w:hAnsi="Arial" w:cs="Arial"/>
        </w:rPr>
        <w:t>Алмосова</w:t>
      </w:r>
      <w:proofErr w:type="spellEnd"/>
    </w:p>
    <w:p w:rsidR="006021C5" w:rsidRDefault="006021C5" w:rsidP="006021C5">
      <w:pPr>
        <w:rPr>
          <w:rFonts w:ascii="Arial" w:hAnsi="Arial" w:cs="Arial"/>
        </w:rPr>
      </w:pPr>
    </w:p>
    <w:p w:rsidR="006021C5" w:rsidRDefault="006021C5" w:rsidP="006021C5">
      <w:pPr>
        <w:rPr>
          <w:rFonts w:ascii="Arial" w:hAnsi="Arial" w:cs="Arial"/>
        </w:rPr>
      </w:pPr>
      <w:r>
        <w:rPr>
          <w:rFonts w:ascii="Arial" w:hAnsi="Arial" w:cs="Arial"/>
        </w:rPr>
        <w:t>Глава Усланского сельсовета                                                    Е.В. Великодских</w:t>
      </w:r>
    </w:p>
    <w:p w:rsidR="006021C5" w:rsidRDefault="006021C5" w:rsidP="0060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</w:t>
      </w: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>
      <w:pPr>
        <w:jc w:val="both"/>
        <w:rPr>
          <w:rFonts w:ascii="Arial" w:hAnsi="Arial" w:cs="Arial"/>
        </w:rPr>
      </w:pPr>
    </w:p>
    <w:p w:rsidR="006021C5" w:rsidRDefault="006021C5" w:rsidP="006021C5"/>
    <w:p w:rsidR="0005412F" w:rsidRDefault="0005412F"/>
    <w:sectPr w:rsidR="0005412F" w:rsidSect="00E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A7A"/>
    <w:multiLevelType w:val="hybridMultilevel"/>
    <w:tmpl w:val="CA70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21C5"/>
    <w:rsid w:val="0005412F"/>
    <w:rsid w:val="006021C5"/>
    <w:rsid w:val="006C6451"/>
    <w:rsid w:val="0088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2023-05-24T06:28:00Z</dcterms:created>
  <dcterms:modified xsi:type="dcterms:W3CDTF">2023-05-24T06:41:00Z</dcterms:modified>
</cp:coreProperties>
</file>